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29F8">
        <w:rPr>
          <w:sz w:val="26"/>
          <w:szCs w:val="26"/>
          <w:u w:val="single"/>
        </w:rPr>
        <w:t>28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F29F8">
        <w:rPr>
          <w:sz w:val="26"/>
          <w:szCs w:val="26"/>
          <w:u w:val="single"/>
        </w:rPr>
        <w:t>650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0F29F8" w:rsidRPr="000F29F8" w:rsidRDefault="000F29F8" w:rsidP="000F29F8">
      <w:pPr>
        <w:pStyle w:val="ae"/>
        <w:jc w:val="center"/>
        <w:rPr>
          <w:sz w:val="26"/>
          <w:szCs w:val="26"/>
        </w:rPr>
      </w:pPr>
      <w:r w:rsidRPr="000F29F8">
        <w:rPr>
          <w:sz w:val="26"/>
          <w:szCs w:val="26"/>
        </w:rPr>
        <w:t xml:space="preserve">Об определении ООО «Тепло» временно обслуживающей организацией общего имущества многоквартирного жилого фонда р.п.Вахтан городского округа город Шахунья Нижегородской области </w:t>
      </w:r>
    </w:p>
    <w:p w:rsidR="000F29F8" w:rsidRDefault="000F29F8" w:rsidP="000F29F8">
      <w:pPr>
        <w:rPr>
          <w:sz w:val="26"/>
          <w:szCs w:val="26"/>
        </w:rPr>
      </w:pPr>
    </w:p>
    <w:p w:rsidR="000F29F8" w:rsidRPr="000F29F8" w:rsidRDefault="000F29F8" w:rsidP="000F29F8">
      <w:pPr>
        <w:rPr>
          <w:sz w:val="26"/>
          <w:szCs w:val="26"/>
        </w:rPr>
      </w:pP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 xml:space="preserve">В виду фактического прекращения исполнения управляющей компанией ИП «Дурников В.А.» своих непосредственных обязанностей и во избежание негативных последствий, которые могут возникнуть для собственников жилых помещений многоквартирных домов р.п.Вахтан городского округа город Шахунья Нижегородской области, администрация городского округа город Шахунья Нижегородской области      </w:t>
      </w:r>
      <w:r w:rsidRPr="000F29F8">
        <w:rPr>
          <w:b/>
          <w:bCs/>
          <w:sz w:val="26"/>
          <w:szCs w:val="26"/>
        </w:rPr>
        <w:t>п о с т а н о в л я е т: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1.</w:t>
      </w:r>
      <w:r w:rsidR="005259DC"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Определить ООО «Тепло» временно обслуживающей организацией общего имущества следующих многоквартирных жилых домов городского округа город Шахунья Нижегородской области: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-</w:t>
      </w:r>
      <w:r w:rsidR="005259DC"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Нижегородская область, городской округ город Шахунья, р.п.Вахтан, ул.Гагарина, д.3;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-</w:t>
      </w:r>
      <w:r w:rsidR="005259DC"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Нижегородская область, городской округ город Шахунья, р.п.Вахтан, ул.Линейная, д.34;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-</w:t>
      </w:r>
      <w:r w:rsidR="005259DC"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Нижегородская область, городской округ город Шахунья, р.п.Вахтан, пер.Коммунальный, д.7;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-</w:t>
      </w:r>
      <w:r w:rsidR="005259DC"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Нижегородская область, городской округ город Шахунья, р.п.Вахтан, ул.Филипповича, д.10;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-</w:t>
      </w:r>
      <w:r w:rsidR="005259DC"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Нижегородская область, городской округ город Шахунья, р.п.Вахтан, ул.Филипповича, д.15;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-</w:t>
      </w:r>
      <w:r w:rsidR="005259DC"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Нижегородская область, городской округ город Шахунья, р.п.Вахтан, ул.Карповская, д.43;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 xml:space="preserve">-Нижегородская область, городской округ город Шахунья, р.п.Вахтан, </w:t>
      </w:r>
      <w:r>
        <w:rPr>
          <w:sz w:val="26"/>
          <w:szCs w:val="26"/>
        </w:rPr>
        <w:br/>
      </w:r>
      <w:r w:rsidRPr="000F29F8">
        <w:rPr>
          <w:sz w:val="26"/>
          <w:szCs w:val="26"/>
        </w:rPr>
        <w:t>ул.Лесная, д.3,</w:t>
      </w:r>
    </w:p>
    <w:p w:rsidR="000F29F8" w:rsidRPr="000F29F8" w:rsidRDefault="000F29F8" w:rsidP="000F29F8">
      <w:pPr>
        <w:spacing w:line="360" w:lineRule="exact"/>
        <w:jc w:val="both"/>
        <w:rPr>
          <w:sz w:val="26"/>
          <w:szCs w:val="26"/>
        </w:rPr>
      </w:pPr>
      <w:r w:rsidRPr="000F29F8">
        <w:rPr>
          <w:sz w:val="26"/>
          <w:szCs w:val="26"/>
        </w:rPr>
        <w:t xml:space="preserve">с установлением размера платы за содержание и ремонт жилых помещений вышеуказанных многоквартирных домов в соответствии с постановлением </w:t>
      </w:r>
      <w:r w:rsidRPr="000F29F8">
        <w:rPr>
          <w:sz w:val="26"/>
          <w:szCs w:val="26"/>
        </w:rPr>
        <w:lastRenderedPageBreak/>
        <w:t>администрации городского округа город Шахунья Нижегородской области от 11.12.2014 года №1345 «Об установлении размера платы за пользованием жилым помещением (платы за наем), платы за содержание и ремонт жилого помещения для населения городского округа город Шахунья Нижегородской области на 2015 год».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 xml:space="preserve">Отделу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совместно с Вахтанским территориальным отделом городского округа город Шахунья Нижегородской области не позднее 30.06.2015 года организовать проведение общих собраний собственников жилых помещений вышеуказанных многоквартирных домов с целью выбора способа управления.   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0F29F8" w:rsidRPr="000F29F8" w:rsidRDefault="000F29F8" w:rsidP="000F29F8">
      <w:pPr>
        <w:spacing w:line="360" w:lineRule="exact"/>
        <w:ind w:firstLine="709"/>
        <w:jc w:val="both"/>
        <w:rPr>
          <w:sz w:val="26"/>
          <w:szCs w:val="26"/>
        </w:rPr>
      </w:pPr>
      <w:r w:rsidRPr="000F29F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F29F8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В.Н.Смирнова.</w:t>
      </w:r>
    </w:p>
    <w:p w:rsidR="00E52C83" w:rsidRPr="000F29F8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0F29F8" w:rsidRDefault="000F29F8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0F29F8" w:rsidRDefault="004168AC" w:rsidP="000F29F8">
      <w:pPr>
        <w:jc w:val="both"/>
        <w:rPr>
          <w:rFonts w:eastAsia="Calibri"/>
          <w:sz w:val="22"/>
          <w:szCs w:val="22"/>
          <w:lang w:eastAsia="en-US"/>
        </w:rPr>
      </w:pPr>
    </w:p>
    <w:sectPr w:rsidR="004168AC" w:rsidRPr="000F29F8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EB" w:rsidRDefault="005269EB">
      <w:r>
        <w:separator/>
      </w:r>
    </w:p>
  </w:endnote>
  <w:endnote w:type="continuationSeparator" w:id="1">
    <w:p w:rsidR="005269EB" w:rsidRDefault="0052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F38B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EB" w:rsidRDefault="005269EB">
      <w:r>
        <w:separator/>
      </w:r>
    </w:p>
  </w:footnote>
  <w:footnote w:type="continuationSeparator" w:id="1">
    <w:p w:rsidR="005269EB" w:rsidRDefault="00526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29F8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D74DF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59DC"/>
    <w:rsid w:val="005269EB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16F6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B6A65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38BF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1289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Заголовок"/>
    <w:uiPriority w:val="99"/>
    <w:rsid w:val="000F29F8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2015-05-28T13:17:00Z</cp:lastPrinted>
  <dcterms:created xsi:type="dcterms:W3CDTF">2015-05-28T13:18:00Z</dcterms:created>
  <dcterms:modified xsi:type="dcterms:W3CDTF">2015-05-28T13:18:00Z</dcterms:modified>
</cp:coreProperties>
</file>